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DD" w:rsidRPr="00F06B2F" w:rsidRDefault="001D7EDD" w:rsidP="001D7EDD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06B2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53</w:t>
      </w:r>
      <w:r w:rsidRPr="00F06B2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D7EDD" w:rsidRPr="00F06B2F" w:rsidRDefault="001D7EDD" w:rsidP="001D7E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6B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к постановлению Городской Управы  города Калуги</w:t>
      </w:r>
    </w:p>
    <w:p w:rsidR="001D7EDD" w:rsidRDefault="001D7EDD" w:rsidP="001D7EDD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B2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   </w:t>
      </w:r>
      <w:r w:rsidRPr="00F06B2F">
        <w:rPr>
          <w:rFonts w:ascii="Times New Roman" w:eastAsia="Calibri" w:hAnsi="Times New Roman" w:cs="Times New Roman"/>
          <w:sz w:val="24"/>
          <w:szCs w:val="24"/>
        </w:rPr>
        <w:t>от  ______2020   №  ________</w:t>
      </w:r>
    </w:p>
    <w:p w:rsidR="001D7EDD" w:rsidRPr="00721F17" w:rsidRDefault="001D7EDD" w:rsidP="001D7EDD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F1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1D7EDD" w:rsidRDefault="001D7EDD" w:rsidP="001D7EDD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21F17">
        <w:rPr>
          <w:rFonts w:ascii="Times New Roman" w:eastAsia="Times New Roman" w:hAnsi="Times New Roman" w:cs="Times New Roman"/>
          <w:b/>
          <w:bCs/>
          <w:sz w:val="28"/>
          <w:szCs w:val="28"/>
        </w:rPr>
        <w:t>по устранению недостатков, выявленных в ходе независимой оценки качества условий оказания услуг,</w:t>
      </w:r>
      <w:r w:rsidRPr="00721F1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3B01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муниципального бюджетного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общео</w:t>
      </w:r>
      <w:r w:rsidRPr="003B01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бразовательного учреждения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дополнительного образования</w:t>
      </w:r>
      <w:r w:rsidRPr="003B01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1D7EDD" w:rsidRPr="003B0107" w:rsidRDefault="001D7EDD" w:rsidP="001D7EDD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B01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Детский оздоровительно-образовательный (профильный) центр «Белка</w:t>
      </w:r>
      <w:r w:rsidRPr="003B010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» города Калуги</w:t>
      </w:r>
    </w:p>
    <w:p w:rsidR="001D7EDD" w:rsidRPr="00721F17" w:rsidRDefault="001D7EDD" w:rsidP="001D7EDD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(наименование образовательной организации)</w:t>
      </w:r>
    </w:p>
    <w:p w:rsidR="001D7EDD" w:rsidRDefault="001D7EDD" w:rsidP="001D7EDD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2021</w:t>
      </w:r>
      <w:r w:rsidRPr="00721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1D7EDD" w:rsidRDefault="001D7EDD" w:rsidP="00A7650B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3336"/>
        <w:gridCol w:w="1561"/>
        <w:gridCol w:w="1823"/>
        <w:gridCol w:w="2638"/>
        <w:gridCol w:w="2193"/>
      </w:tblGrid>
      <w:tr w:rsidR="00A7650B" w:rsidRPr="00495A38" w:rsidTr="00EC0637">
        <w:tc>
          <w:tcPr>
            <w:tcW w:w="36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EC0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49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9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EC0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9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9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EC0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EC0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A7650B" w:rsidRPr="00495A38" w:rsidRDefault="00A7650B" w:rsidP="00EC0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A7650B" w:rsidRPr="00495A38" w:rsidRDefault="00A7650B" w:rsidP="00EC0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EC0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ходе реализации мероприятия </w:t>
            </w:r>
          </w:p>
        </w:tc>
      </w:tr>
      <w:tr w:rsidR="00A7650B" w:rsidRPr="00495A38" w:rsidTr="00EC0637">
        <w:tc>
          <w:tcPr>
            <w:tcW w:w="0" w:type="auto"/>
            <w:vMerge/>
            <w:vAlign w:val="center"/>
            <w:hideMark/>
          </w:tcPr>
          <w:p w:rsidR="00A7650B" w:rsidRPr="00495A38" w:rsidRDefault="00A7650B" w:rsidP="00EC0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650B" w:rsidRPr="00495A38" w:rsidRDefault="00A7650B" w:rsidP="00EC0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650B" w:rsidRPr="00495A38" w:rsidRDefault="00A7650B" w:rsidP="00EC0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650B" w:rsidRPr="00495A38" w:rsidRDefault="00A7650B" w:rsidP="00EC0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EC0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EC0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фактический срок реализации</w:t>
            </w:r>
          </w:p>
        </w:tc>
      </w:tr>
      <w:tr w:rsidR="00A7650B" w:rsidRPr="00495A38" w:rsidTr="00EC0637">
        <w:tc>
          <w:tcPr>
            <w:tcW w:w="36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1D7EDD" w:rsidP="001D7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1D7EDD" w:rsidP="001D7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1D7EDD" w:rsidP="001D7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1D7EDD" w:rsidP="001D7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1D7EDD" w:rsidP="001D7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1D7EDD" w:rsidP="001D7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A7650B" w:rsidRPr="00495A38" w:rsidTr="00EC0637">
        <w:tc>
          <w:tcPr>
            <w:tcW w:w="152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1D7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I. Открытость и доступность информации об организации</w:t>
            </w:r>
          </w:p>
        </w:tc>
      </w:tr>
      <w:tr w:rsidR="00A7650B" w:rsidRPr="00495A38" w:rsidTr="00EC0637">
        <w:tc>
          <w:tcPr>
            <w:tcW w:w="36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95A38">
              <w:rPr>
                <w:rFonts w:ascii="Times New Roman" w:eastAsia="Times New Roman" w:hAnsi="Times New Roman" w:cs="Times New Roman"/>
                <w:bCs/>
              </w:rPr>
              <w:t>1.Информация о деятельности образовательной организации, размещенная на общедоступных информационных ресурсах, не соответствует ее содержанию и порядку (форме) размещения, установленным законодательными и иными нормативными правовыми актами Российской Федерации:</w:t>
            </w:r>
            <w:proofErr w:type="gramEnd"/>
          </w:p>
          <w:p w:rsidR="00A7650B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- на информационных стендах в помещении организации,</w:t>
            </w:r>
          </w:p>
        </w:tc>
        <w:tc>
          <w:tcPr>
            <w:tcW w:w="3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Пополнить официальный сайт необходимой информацией</w:t>
            </w: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495A38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A7650B" w:rsidRPr="00495A38">
              <w:rPr>
                <w:rFonts w:ascii="Times New Roman" w:hAnsi="Times New Roman" w:cs="Times New Roman"/>
              </w:rPr>
              <w:t xml:space="preserve">нварь </w:t>
            </w:r>
          </w:p>
          <w:p w:rsidR="00A7650B" w:rsidRPr="00495A38" w:rsidRDefault="00A7650B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Апанасенко Л.В., кастелянша</w:t>
            </w:r>
          </w:p>
        </w:tc>
        <w:tc>
          <w:tcPr>
            <w:tcW w:w="2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EC0637">
            <w:pPr>
              <w:pStyle w:val="a3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A7650B" w:rsidRPr="00495A38" w:rsidRDefault="00A7650B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2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7650B" w:rsidRPr="00495A38" w:rsidTr="00EC0637">
        <w:tc>
          <w:tcPr>
            <w:tcW w:w="36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 xml:space="preserve">2.На официальном сайте образовательной организации отсутствует  информации о </w:t>
            </w:r>
            <w:r w:rsidRPr="00495A38">
              <w:rPr>
                <w:rFonts w:ascii="Times New Roman" w:eastAsia="Times New Roman" w:hAnsi="Times New Roman" w:cs="Times New Roman"/>
                <w:bCs/>
              </w:rPr>
              <w:lastRenderedPageBreak/>
              <w:t>дистанционных способах обратной связи и взаимодействия с получателями услуг и их функционирование.</w:t>
            </w:r>
          </w:p>
        </w:tc>
        <w:tc>
          <w:tcPr>
            <w:tcW w:w="3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1D7EDD" w:rsidP="00495A38">
            <w:pPr>
              <w:pStyle w:val="a3"/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495A38">
              <w:rPr>
                <w:rFonts w:ascii="Times New Roman" w:eastAsia="Times New Roman" w:hAnsi="Times New Roman" w:cs="Times New Roman"/>
                <w:bCs/>
              </w:rPr>
              <w:lastRenderedPageBreak/>
              <w:t>Разместить раздел</w:t>
            </w:r>
            <w:proofErr w:type="gramEnd"/>
            <w:r w:rsidRPr="00495A38">
              <w:rPr>
                <w:rFonts w:ascii="Times New Roman" w:eastAsia="Times New Roman" w:hAnsi="Times New Roman" w:cs="Times New Roman"/>
                <w:bCs/>
              </w:rPr>
              <w:t xml:space="preserve"> «Часто задаваемые вопросы»</w:t>
            </w:r>
            <w:r w:rsidR="00A7650B" w:rsidRPr="00495A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495A38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я</w:t>
            </w:r>
            <w:r w:rsidR="00A7650B" w:rsidRPr="00495A38">
              <w:rPr>
                <w:rFonts w:ascii="Times New Roman" w:hAnsi="Times New Roman" w:cs="Times New Roman"/>
              </w:rPr>
              <w:t xml:space="preserve">нварь </w:t>
            </w:r>
          </w:p>
          <w:p w:rsidR="00A7650B" w:rsidRPr="00495A38" w:rsidRDefault="00A7650B" w:rsidP="00495A38">
            <w:pPr>
              <w:pStyle w:val="a3"/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Апанасенко Л.В., кастелянша</w:t>
            </w:r>
          </w:p>
        </w:tc>
        <w:tc>
          <w:tcPr>
            <w:tcW w:w="26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EC0637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7650B" w:rsidRPr="00495A38" w:rsidTr="00EC0637">
        <w:tc>
          <w:tcPr>
            <w:tcW w:w="36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50B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Pr="00495A38">
              <w:rPr>
                <w:rFonts w:ascii="Times New Roman" w:eastAsia="Times New Roman" w:hAnsi="Times New Roman" w:cs="Times New Roman"/>
              </w:rPr>
              <w:t>Недостаточное количество пользователей удовлетворенных открытостью, полнотой и доступностью информации о деятельности организации социальной сферы, размещенной на информационных стендах и официальном сайте организации социальной сферы.</w:t>
            </w:r>
          </w:p>
        </w:tc>
        <w:tc>
          <w:tcPr>
            <w:tcW w:w="3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A7650B" w:rsidP="00495A38">
            <w:pPr>
              <w:pStyle w:val="2"/>
              <w:spacing w:before="0" w:beforeAutospacing="0" w:after="0" w:afterAutospacing="0"/>
              <w:ind w:left="57"/>
              <w:rPr>
                <w:b w:val="0"/>
                <w:bCs w:val="0"/>
                <w:sz w:val="22"/>
                <w:szCs w:val="22"/>
              </w:rPr>
            </w:pPr>
            <w:r w:rsidRPr="00495A38">
              <w:rPr>
                <w:b w:val="0"/>
                <w:sz w:val="22"/>
                <w:szCs w:val="22"/>
              </w:rPr>
              <w:t>Информирова</w:t>
            </w:r>
            <w:r w:rsidR="001D7EDD" w:rsidRPr="00495A38">
              <w:rPr>
                <w:b w:val="0"/>
                <w:sz w:val="22"/>
                <w:szCs w:val="22"/>
              </w:rPr>
              <w:t>ть</w:t>
            </w:r>
            <w:r w:rsidRPr="00495A38">
              <w:rPr>
                <w:b w:val="0"/>
                <w:sz w:val="22"/>
                <w:szCs w:val="22"/>
              </w:rPr>
              <w:t xml:space="preserve"> родителей </w:t>
            </w:r>
            <w:r w:rsidR="001D7EDD" w:rsidRPr="00495A38">
              <w:rPr>
                <w:b w:val="0"/>
                <w:sz w:val="22"/>
                <w:szCs w:val="22"/>
              </w:rPr>
              <w:t xml:space="preserve">о размещенной информации на стендах и сайте </w:t>
            </w:r>
            <w:r w:rsidRPr="00495A38">
              <w:rPr>
                <w:b w:val="0"/>
                <w:sz w:val="22"/>
                <w:szCs w:val="22"/>
              </w:rPr>
              <w:t xml:space="preserve">путем объявлений </w:t>
            </w:r>
            <w:r w:rsidR="001D7EDD" w:rsidRPr="00495A38">
              <w:rPr>
                <w:b w:val="0"/>
                <w:bCs w:val="0"/>
                <w:sz w:val="22"/>
                <w:szCs w:val="22"/>
              </w:rPr>
              <w:t>в группе</w:t>
            </w:r>
            <w:r w:rsidR="001D7EDD" w:rsidRPr="00495A3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1D7EDD" w:rsidRPr="00495A38">
              <w:rPr>
                <w:b w:val="0"/>
                <w:sz w:val="22"/>
                <w:szCs w:val="22"/>
                <w:lang w:val="en-US"/>
              </w:rPr>
              <w:t>vk</w:t>
            </w:r>
            <w:proofErr w:type="spellEnd"/>
            <w:r w:rsidR="001D7EDD" w:rsidRPr="00495A38">
              <w:rPr>
                <w:b w:val="0"/>
                <w:sz w:val="22"/>
                <w:szCs w:val="22"/>
              </w:rPr>
              <w:t>.</w:t>
            </w:r>
            <w:r w:rsidR="001D7EDD" w:rsidRPr="00495A38">
              <w:rPr>
                <w:b w:val="0"/>
                <w:sz w:val="22"/>
                <w:szCs w:val="22"/>
                <w:lang w:val="en-US"/>
              </w:rPr>
              <w:t>com</w:t>
            </w:r>
          </w:p>
          <w:p w:rsidR="00A7650B" w:rsidRPr="00495A38" w:rsidRDefault="00A7650B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50B" w:rsidRPr="00495A38" w:rsidRDefault="00A7650B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январь</w:t>
            </w:r>
          </w:p>
          <w:p w:rsidR="00A7650B" w:rsidRPr="00495A38" w:rsidRDefault="00A7650B" w:rsidP="00495A38">
            <w:pPr>
              <w:pStyle w:val="a3"/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50B" w:rsidRPr="00495A38" w:rsidRDefault="00A7650B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Апанасенко Л.В., кастелянша</w:t>
            </w:r>
          </w:p>
        </w:tc>
        <w:tc>
          <w:tcPr>
            <w:tcW w:w="2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50B" w:rsidRPr="00495A38" w:rsidRDefault="00A7650B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50B" w:rsidRPr="00495A38" w:rsidRDefault="00A7650B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7650B" w:rsidRPr="00495A38" w:rsidTr="00EC0637">
        <w:tc>
          <w:tcPr>
            <w:tcW w:w="152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1D7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IV. Доброжелательность, вежливость работников организации</w:t>
            </w:r>
          </w:p>
        </w:tc>
      </w:tr>
      <w:tr w:rsidR="001D7EDD" w:rsidRPr="00495A38" w:rsidTr="00EC0637">
        <w:tc>
          <w:tcPr>
            <w:tcW w:w="36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Имеются неудовлетворительные оценки  доброжелательности, вежливости работников образовательной организации  в числе опрошенных получателей образовательных услуг</w:t>
            </w:r>
          </w:p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proofErr w:type="gramStart"/>
            <w:r w:rsidRPr="00495A38">
              <w:rPr>
                <w:rFonts w:ascii="Times New Roman" w:eastAsia="Times New Roman" w:hAnsi="Times New Roman" w:cs="Times New Roman"/>
                <w:bCs/>
              </w:rPr>
              <w:t>обеспечивающих</w:t>
            </w:r>
            <w:proofErr w:type="gramEnd"/>
            <w:r w:rsidRPr="00495A38">
              <w:rPr>
                <w:rFonts w:ascii="Times New Roman" w:eastAsia="Times New Roman" w:hAnsi="Times New Roman" w:cs="Times New Roman"/>
                <w:bCs/>
              </w:rPr>
              <w:t xml:space="preserve"> первичный контакт и информирование получателя услуги </w:t>
            </w:r>
          </w:p>
        </w:tc>
        <w:tc>
          <w:tcPr>
            <w:tcW w:w="3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Обеспечить в учреждении 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 xml:space="preserve">Благоприятный 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микроклимат: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-провести тренинги, беседы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с работниками учреждения 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по соблюдению 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  <w:shd w:val="clear" w:color="auto" w:fill="FFFFFF"/>
              </w:rPr>
              <w:t>корпоративной этики и </w:t>
            </w:r>
            <w:proofErr w:type="gramStart"/>
            <w:r w:rsidRPr="00495A38">
              <w:rPr>
                <w:rFonts w:ascii="Times New Roman" w:hAnsi="Times New Roman" w:cs="Times New Roman"/>
              </w:rPr>
              <w:t>делового</w:t>
            </w:r>
            <w:proofErr w:type="gramEnd"/>
            <w:r w:rsidRPr="00495A38">
              <w:rPr>
                <w:rFonts w:ascii="Times New Roman" w:hAnsi="Times New Roman" w:cs="Times New Roman"/>
              </w:rPr>
              <w:t> 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общения, по овладению методами 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разрешения  </w:t>
            </w:r>
            <w:proofErr w:type="gramStart"/>
            <w:r w:rsidRPr="00495A38">
              <w:rPr>
                <w:rFonts w:ascii="Times New Roman" w:hAnsi="Times New Roman" w:cs="Times New Roman"/>
              </w:rPr>
              <w:t>конфликтных</w:t>
            </w:r>
            <w:proofErr w:type="gramEnd"/>
            <w:r w:rsidRPr="00495A38">
              <w:rPr>
                <w:rFonts w:ascii="Times New Roman" w:hAnsi="Times New Roman" w:cs="Times New Roman"/>
              </w:rPr>
              <w:t> 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ситуаций.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май 2021 год</w:t>
            </w:r>
          </w:p>
        </w:tc>
        <w:tc>
          <w:tcPr>
            <w:tcW w:w="18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495A38">
              <w:rPr>
                <w:rFonts w:ascii="Times New Roman" w:eastAsia="Times New Roman" w:hAnsi="Times New Roman" w:cs="Times New Roman"/>
                <w:bCs/>
              </w:rPr>
              <w:t>Зам</w:t>
            </w:r>
            <w:proofErr w:type="gramStart"/>
            <w:r w:rsidRPr="00495A38">
              <w:rPr>
                <w:rFonts w:ascii="Times New Roman" w:eastAsia="Times New Roman" w:hAnsi="Times New Roman" w:cs="Times New Roman"/>
                <w:bCs/>
              </w:rPr>
              <w:t>.п</w:t>
            </w:r>
            <w:proofErr w:type="gramEnd"/>
            <w:r w:rsidRPr="00495A38">
              <w:rPr>
                <w:rFonts w:ascii="Times New Roman" w:eastAsia="Times New Roman" w:hAnsi="Times New Roman" w:cs="Times New Roman"/>
                <w:bCs/>
              </w:rPr>
              <w:t>о УВР Белякова Ю.В.</w:t>
            </w:r>
          </w:p>
        </w:tc>
        <w:tc>
          <w:tcPr>
            <w:tcW w:w="26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1D7EDD" w:rsidRPr="00495A38" w:rsidTr="001D7EDD">
        <w:tc>
          <w:tcPr>
            <w:tcW w:w="36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proofErr w:type="gramStart"/>
            <w:r w:rsidRPr="00495A38">
              <w:rPr>
                <w:rFonts w:ascii="Times New Roman" w:eastAsia="Times New Roman" w:hAnsi="Times New Roman" w:cs="Times New Roman"/>
                <w:bCs/>
              </w:rPr>
              <w:t>обеспечивающих</w:t>
            </w:r>
            <w:proofErr w:type="gramEnd"/>
            <w:r w:rsidRPr="00495A38">
              <w:rPr>
                <w:rFonts w:ascii="Times New Roman" w:eastAsia="Times New Roman" w:hAnsi="Times New Roman" w:cs="Times New Roman"/>
                <w:bCs/>
              </w:rPr>
              <w:t xml:space="preserve"> непосредственное оказание услуги </w:t>
            </w:r>
          </w:p>
        </w:tc>
        <w:tc>
          <w:tcPr>
            <w:tcW w:w="3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0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D7EDD" w:rsidRPr="00495A38" w:rsidTr="00EC0637">
        <w:tc>
          <w:tcPr>
            <w:tcW w:w="36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- при использовании дистанционных форм взаимодействия</w:t>
            </w:r>
          </w:p>
        </w:tc>
        <w:tc>
          <w:tcPr>
            <w:tcW w:w="3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0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7650B" w:rsidRPr="00495A38" w:rsidTr="00EC0637">
        <w:tc>
          <w:tcPr>
            <w:tcW w:w="152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650B" w:rsidRPr="00495A38" w:rsidRDefault="00A7650B" w:rsidP="001D7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V. Удовлетворенность условиями оказания услуг</w:t>
            </w:r>
          </w:p>
        </w:tc>
      </w:tr>
      <w:tr w:rsidR="001D7EDD" w:rsidRPr="00495A38" w:rsidTr="00EC0637">
        <w:tc>
          <w:tcPr>
            <w:tcW w:w="36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495A38">
            <w:pPr>
              <w:pStyle w:val="a4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 xml:space="preserve">1. Среди опрошенных получателей образовательных услуг, имеются не </w:t>
            </w:r>
            <w:proofErr w:type="gramStart"/>
            <w:r w:rsidRPr="00495A38">
              <w:rPr>
                <w:rFonts w:ascii="Times New Roman" w:eastAsia="Times New Roman" w:hAnsi="Times New Roman" w:cs="Times New Roman"/>
                <w:bCs/>
              </w:rPr>
              <w:t>готовые</w:t>
            </w:r>
            <w:proofErr w:type="gramEnd"/>
            <w:r w:rsidRPr="00495A38">
              <w:rPr>
                <w:rFonts w:ascii="Times New Roman" w:eastAsia="Times New Roman" w:hAnsi="Times New Roman" w:cs="Times New Roman"/>
                <w:bCs/>
              </w:rPr>
              <w:t xml:space="preserve"> рекомендовать образовательную организацию родственникам и знакомым</w:t>
            </w:r>
          </w:p>
        </w:tc>
        <w:tc>
          <w:tcPr>
            <w:tcW w:w="327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Провести дни </w:t>
            </w:r>
            <w:proofErr w:type="gramStart"/>
            <w:r w:rsidRPr="00495A38">
              <w:rPr>
                <w:rFonts w:ascii="Times New Roman" w:hAnsi="Times New Roman" w:cs="Times New Roman"/>
              </w:rPr>
              <w:t>открытых</w:t>
            </w:r>
            <w:proofErr w:type="gramEnd"/>
            <w:r w:rsidRPr="00495A38">
              <w:rPr>
                <w:rFonts w:ascii="Times New Roman" w:hAnsi="Times New Roman" w:cs="Times New Roman"/>
              </w:rPr>
              <w:t> 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дверей для родителей 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воспитанников и 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</w:rPr>
              <w:t>общественности города.</w:t>
            </w:r>
          </w:p>
          <w:p w:rsidR="001D7EDD" w:rsidRPr="00495A38" w:rsidRDefault="001D7EDD" w:rsidP="00495A38">
            <w:pPr>
              <w:pStyle w:val="a3"/>
              <w:ind w:left="57"/>
              <w:rPr>
                <w:rFonts w:ascii="Times New Roman" w:hAnsi="Times New Roman" w:cs="Times New Roman"/>
              </w:rPr>
            </w:pPr>
            <w:r w:rsidRPr="00495A38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495A38">
              <w:rPr>
                <w:rFonts w:ascii="Times New Roman" w:eastAsia="Times New Roman" w:hAnsi="Times New Roman" w:cs="Times New Roman"/>
                <w:color w:val="000000"/>
              </w:rPr>
              <w:t xml:space="preserve">Анкетирование </w:t>
            </w:r>
            <w:proofErr w:type="gramStart"/>
            <w:r w:rsidRPr="00495A38">
              <w:rPr>
                <w:rFonts w:ascii="Times New Roman" w:eastAsia="Times New Roman" w:hAnsi="Times New Roman" w:cs="Times New Roman"/>
                <w:color w:val="000000"/>
              </w:rPr>
              <w:t>среди</w:t>
            </w:r>
            <w:proofErr w:type="gramEnd"/>
          </w:p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95A38">
              <w:rPr>
                <w:rFonts w:ascii="Times New Roman" w:eastAsia="Times New Roman" w:hAnsi="Times New Roman" w:cs="Times New Roman"/>
                <w:color w:val="000000"/>
              </w:rPr>
              <w:t>родителей (законных</w:t>
            </w:r>
            <w:proofErr w:type="gramEnd"/>
          </w:p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495A38">
              <w:rPr>
                <w:rFonts w:ascii="Times New Roman" w:eastAsia="Times New Roman" w:hAnsi="Times New Roman" w:cs="Times New Roman"/>
                <w:color w:val="000000"/>
              </w:rPr>
              <w:t>представителей) на тему:</w:t>
            </w:r>
          </w:p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495A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«Удовлетворенность</w:t>
            </w:r>
          </w:p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95A38">
              <w:rPr>
                <w:rFonts w:ascii="Times New Roman" w:eastAsia="Times New Roman" w:hAnsi="Times New Roman" w:cs="Times New Roman"/>
                <w:color w:val="000000"/>
              </w:rPr>
              <w:t>условиями</w:t>
            </w:r>
            <w:proofErr w:type="gramEnd"/>
            <w:r w:rsidRPr="00495A38">
              <w:rPr>
                <w:rFonts w:ascii="Times New Roman" w:eastAsia="Times New Roman" w:hAnsi="Times New Roman" w:cs="Times New Roman"/>
                <w:color w:val="000000"/>
              </w:rPr>
              <w:t xml:space="preserve"> созданными для</w:t>
            </w:r>
          </w:p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495A38">
              <w:rPr>
                <w:rFonts w:ascii="Times New Roman" w:eastAsia="Times New Roman" w:hAnsi="Times New Roman" w:cs="Times New Roman"/>
                <w:color w:val="000000"/>
              </w:rPr>
              <w:t>детей в центре»</w:t>
            </w:r>
          </w:p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5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lastRenderedPageBreak/>
              <w:t>июнь-июль 2021 год</w:t>
            </w:r>
          </w:p>
          <w:p w:rsidR="001D7EDD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</w:p>
          <w:p w:rsidR="00495A38" w:rsidRDefault="00495A38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</w:p>
          <w:p w:rsidR="00495A38" w:rsidRPr="00495A38" w:rsidRDefault="00495A38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</w:p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>июнь-июль 2021 год</w:t>
            </w:r>
          </w:p>
        </w:tc>
        <w:tc>
          <w:tcPr>
            <w:tcW w:w="18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95A38">
              <w:rPr>
                <w:rFonts w:ascii="Times New Roman" w:eastAsia="Times New Roman" w:hAnsi="Times New Roman" w:cs="Times New Roman"/>
                <w:bCs/>
              </w:rPr>
              <w:t>Зам</w:t>
            </w:r>
            <w:proofErr w:type="gramStart"/>
            <w:r w:rsidRPr="00495A38">
              <w:rPr>
                <w:rFonts w:ascii="Times New Roman" w:eastAsia="Times New Roman" w:hAnsi="Times New Roman" w:cs="Times New Roman"/>
                <w:bCs/>
              </w:rPr>
              <w:t>.п</w:t>
            </w:r>
            <w:proofErr w:type="gramEnd"/>
            <w:r w:rsidRPr="00495A38">
              <w:rPr>
                <w:rFonts w:ascii="Times New Roman" w:eastAsia="Times New Roman" w:hAnsi="Times New Roman" w:cs="Times New Roman"/>
                <w:bCs/>
              </w:rPr>
              <w:t>о</w:t>
            </w:r>
            <w:proofErr w:type="spellEnd"/>
            <w:r w:rsidRPr="00495A38">
              <w:rPr>
                <w:rFonts w:ascii="Times New Roman" w:eastAsia="Times New Roman" w:hAnsi="Times New Roman" w:cs="Times New Roman"/>
                <w:bCs/>
              </w:rPr>
              <w:t xml:space="preserve"> УВР Белякова Ю.В.</w:t>
            </w:r>
          </w:p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1D7EDD" w:rsidRPr="00495A38" w:rsidTr="00EC0637">
        <w:tc>
          <w:tcPr>
            <w:tcW w:w="36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t xml:space="preserve">2. Среди опрошенных получателей услуг, имеются неудовлетворенные организационными условиями </w:t>
            </w:r>
            <w:r w:rsidRPr="00495A38">
              <w:rPr>
                <w:rFonts w:ascii="Times New Roman" w:eastAsia="Times New Roman" w:hAnsi="Times New Roman" w:cs="Times New Roman"/>
                <w:bCs/>
              </w:rPr>
              <w:lastRenderedPageBreak/>
              <w:t>предоставления услуг</w:t>
            </w:r>
          </w:p>
        </w:tc>
        <w:tc>
          <w:tcPr>
            <w:tcW w:w="3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8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0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D7EDD" w:rsidRPr="00495A38" w:rsidTr="00EC0637">
        <w:tc>
          <w:tcPr>
            <w:tcW w:w="36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495A3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</w:rPr>
            </w:pPr>
            <w:r w:rsidRPr="00495A38">
              <w:rPr>
                <w:rFonts w:ascii="Times New Roman" w:eastAsia="Times New Roman" w:hAnsi="Times New Roman" w:cs="Times New Roman"/>
                <w:bCs/>
              </w:rPr>
              <w:lastRenderedPageBreak/>
              <w:t>3. Среди опрошенных получателей услуг, имеются неудовлетворенные в целом условиями оказания услуг в организации социальной сферы</w:t>
            </w:r>
          </w:p>
        </w:tc>
        <w:tc>
          <w:tcPr>
            <w:tcW w:w="3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8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0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7EDD" w:rsidRPr="00495A38" w:rsidRDefault="001D7EDD" w:rsidP="00EC0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E65861" w:rsidRDefault="00E65861"/>
    <w:sectPr w:rsidR="00E65861" w:rsidSect="00A765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0B"/>
    <w:rsid w:val="001D7EDD"/>
    <w:rsid w:val="00495A38"/>
    <w:rsid w:val="00A7650B"/>
    <w:rsid w:val="00E6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765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7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765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7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Аристер Ольга Владимировна</cp:lastModifiedBy>
  <cp:revision>3</cp:revision>
  <dcterms:created xsi:type="dcterms:W3CDTF">2020-12-22T12:15:00Z</dcterms:created>
  <dcterms:modified xsi:type="dcterms:W3CDTF">2020-12-23T11:57:00Z</dcterms:modified>
</cp:coreProperties>
</file>